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4EF8" w14:textId="77777777" w:rsidR="0034530C" w:rsidRDefault="0034530C" w:rsidP="0034530C">
      <w:pPr>
        <w:rPr>
          <w:rFonts w:ascii="Calibri" w:hAnsi="Calibri" w:cs="Calibri"/>
        </w:rPr>
      </w:pPr>
    </w:p>
    <w:p w14:paraId="359E719C" w14:textId="7188E790" w:rsidR="0034530C" w:rsidRDefault="0034530C" w:rsidP="0034530C">
      <w:pPr>
        <w:jc w:val="center"/>
        <w:rPr>
          <w:b/>
          <w:bCs/>
          <w:sz w:val="28"/>
          <w:szCs w:val="28"/>
        </w:rPr>
      </w:pPr>
      <w:r w:rsidRPr="0034530C">
        <w:rPr>
          <w:b/>
          <w:bCs/>
          <w:sz w:val="28"/>
          <w:szCs w:val="28"/>
        </w:rPr>
        <w:t>ASM Graduation Series Artist’s Statement</w:t>
      </w:r>
    </w:p>
    <w:p w14:paraId="55FC226F" w14:textId="77777777" w:rsidR="0034530C" w:rsidRPr="0034530C" w:rsidRDefault="0034530C" w:rsidP="0034530C">
      <w:pPr>
        <w:jc w:val="center"/>
        <w:rPr>
          <w:b/>
          <w:bCs/>
          <w:sz w:val="28"/>
          <w:szCs w:val="28"/>
        </w:rPr>
      </w:pPr>
    </w:p>
    <w:p w14:paraId="1A794EA2" w14:textId="5C41AF6B" w:rsidR="0034530C" w:rsidRDefault="0034530C" w:rsidP="0034530C">
      <w:r>
        <w:t>This series of 12” x 12” paintings on panels utilizes acrylic, pencil, crayons and posca markers to explore a similar palette, repetition of circles and ovals and a path from soft and subtle shapes and color to more bold and saturated shapes and color.</w:t>
      </w:r>
    </w:p>
    <w:p w14:paraId="3ACA51FA" w14:textId="77777777" w:rsidR="0034530C" w:rsidRDefault="0034530C" w:rsidP="0034530C"/>
    <w:p w14:paraId="7EB7B557" w14:textId="77777777" w:rsidR="0034530C" w:rsidRDefault="0034530C" w:rsidP="0034530C">
      <w:r>
        <w:t>These six pieces are a journey of discovery, guided by the interplay of line, color, shape, layers; which reveal history, and texture.   I enjoy the brushstrokes of paint, the variety of marks from pencil and the fun of posca markers and crayon.  Variations in value and contrast were considered to a lesser extent whereas paint application and the energy or lack thereof in the application took precedence.</w:t>
      </w:r>
    </w:p>
    <w:p w14:paraId="68B4BC6B" w14:textId="77777777" w:rsidR="0034530C" w:rsidRDefault="0034530C" w:rsidP="0034530C"/>
    <w:p w14:paraId="78AD51C6" w14:textId="44E121CC" w:rsidR="0034530C" w:rsidRDefault="0034530C" w:rsidP="0034530C">
      <w:r>
        <w:t xml:space="preserve">Harmony and value are under consideration as I assess where the paintings are in their final clarifying stages.  </w:t>
      </w:r>
      <w:r>
        <w:t>I strived  to have fun, be freer, enjoy a lighter (cheerier) palette and be playful.</w:t>
      </w:r>
    </w:p>
    <w:p w14:paraId="3D21A42D" w14:textId="77777777" w:rsidR="00214793" w:rsidRPr="0034530C" w:rsidRDefault="00214793" w:rsidP="0034530C"/>
    <w:sectPr w:rsidR="00214793" w:rsidRPr="0034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0C"/>
    <w:rsid w:val="00214793"/>
    <w:rsid w:val="003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4374"/>
  <w15:chartTrackingRefBased/>
  <w15:docId w15:val="{7D23BB64-A749-4FEF-ADFD-B43AAE37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0C"/>
    <w:pPr>
      <w:spacing w:after="0" w:line="240" w:lineRule="auto"/>
      <w:ind w:left="0" w:firstLine="0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92CB-2990-47A3-8BE7-BFF07C25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Meyer</dc:creator>
  <cp:keywords/>
  <dc:description/>
  <cp:lastModifiedBy>Pam Meyer</cp:lastModifiedBy>
  <cp:revision>1</cp:revision>
  <dcterms:created xsi:type="dcterms:W3CDTF">2023-08-02T21:14:00Z</dcterms:created>
  <dcterms:modified xsi:type="dcterms:W3CDTF">2023-08-02T21:19:00Z</dcterms:modified>
</cp:coreProperties>
</file>